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spacing w:after="240" w:before="360" w:line="259" w:lineRule="auto"/>
        <w:ind w:left="720" w:firstLine="720"/>
        <w:jc w:val="both"/>
        <w:rPr>
          <w:rFonts w:ascii="Calibri" w:cs="Calibri" w:eastAsia="Calibri" w:hAnsi="Calibri"/>
          <w:b w:val="1"/>
          <w:color w:val="2f5496"/>
        </w:rPr>
      </w:pPr>
      <w:bookmarkStart w:colFirst="0" w:colLast="0" w:name="_1ci93xb" w:id="0"/>
      <w:bookmarkEnd w:id="0"/>
      <w:r w:rsidDel="00000000" w:rsidR="00000000" w:rsidRPr="00000000">
        <w:rPr>
          <w:rFonts w:ascii="Calibri" w:cs="Calibri" w:eastAsia="Calibri" w:hAnsi="Calibri"/>
          <w:b w:val="1"/>
          <w:color w:val="2f5496"/>
        </w:rPr>
        <w:drawing>
          <wp:anchor allowOverlap="1" behindDoc="1" distB="114300" distT="114300" distL="114300" distR="114300" hidden="0" layoutInCell="1" locked="0" relativeHeight="0" simplePos="0">
            <wp:simplePos x="0" y="0"/>
            <wp:positionH relativeFrom="page">
              <wp:posOffset>361950</wp:posOffset>
            </wp:positionH>
            <wp:positionV relativeFrom="page">
              <wp:posOffset>180000</wp:posOffset>
            </wp:positionV>
            <wp:extent cx="1133475" cy="1228725"/>
            <wp:effectExtent b="0" l="0" r="0" t="0"/>
            <wp:wrapNone/>
            <wp:docPr id="3" name="image2.png"/>
            <a:graphic>
              <a:graphicData uri="http://schemas.openxmlformats.org/drawingml/2006/picture">
                <pic:pic>
                  <pic:nvPicPr>
                    <pic:cNvPr id="0" name="image2.png"/>
                    <pic:cNvPicPr preferRelativeResize="0"/>
                  </pic:nvPicPr>
                  <pic:blipFill>
                    <a:blip r:embed="rId6"/>
                    <a:srcRect b="0" l="0" r="55086" t="22276"/>
                    <a:stretch>
                      <a:fillRect/>
                    </a:stretch>
                  </pic:blipFill>
                  <pic:spPr>
                    <a:xfrm>
                      <a:off x="0" y="0"/>
                      <a:ext cx="1133475" cy="1228725"/>
                    </a:xfrm>
                    <a:prstGeom prst="rect"/>
                    <a:ln/>
                  </pic:spPr>
                </pic:pic>
              </a:graphicData>
            </a:graphic>
          </wp:anchor>
        </w:drawing>
      </w:r>
      <w:r w:rsidDel="00000000" w:rsidR="00000000" w:rsidRPr="00000000">
        <w:rPr>
          <w:rFonts w:ascii="Calibri" w:cs="Calibri" w:eastAsia="Calibri" w:hAnsi="Calibri"/>
          <w:b w:val="1"/>
          <w:color w:val="2f5496"/>
          <w:rtl w:val="0"/>
        </w:rPr>
        <w:t xml:space="preserve">Waiver - Regional Secondary School Sprints</w:t>
      </w:r>
    </w:p>
    <w:p w:rsidR="00000000" w:rsidDel="00000000" w:rsidP="00000000" w:rsidRDefault="00000000" w:rsidRPr="00000000" w14:paraId="00000002">
      <w:pPr>
        <w:spacing w:after="160" w:line="259" w:lineRule="auto"/>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Date ____________________</w:t>
      </w:r>
    </w:p>
    <w:p w:rsidR="00000000" w:rsidDel="00000000" w:rsidP="00000000" w:rsidRDefault="00000000" w:rsidRPr="00000000" w14:paraId="00000003">
      <w:pPr>
        <w:spacing w:after="160" w:line="259" w:lineRule="auto"/>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W6 Team / W1 Paddler _________________________ School _____________________________</w:t>
      </w:r>
    </w:p>
    <w:p w:rsidR="00000000" w:rsidDel="00000000" w:rsidP="00000000" w:rsidRDefault="00000000" w:rsidRPr="00000000" w14:paraId="00000004">
      <w:pPr>
        <w:spacing w:after="160" w:line="259" w:lineRule="auto"/>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Category entered _____________________________   Manager ________________________</w:t>
      </w:r>
    </w:p>
    <w:p w:rsidR="00000000" w:rsidDel="00000000" w:rsidP="00000000" w:rsidRDefault="00000000" w:rsidRPr="00000000" w14:paraId="00000005">
      <w:pPr>
        <w:spacing w:after="160" w:line="259" w:lineRule="auto"/>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I declare that:</w:t>
      </w:r>
    </w:p>
    <w:p w:rsidR="00000000" w:rsidDel="00000000" w:rsidP="00000000" w:rsidRDefault="00000000" w:rsidRPr="00000000" w14:paraId="00000006">
      <w:pPr>
        <w:numPr>
          <w:ilvl w:val="0"/>
          <w:numId w:val="1"/>
        </w:numPr>
        <w:spacing w:line="276" w:lineRule="auto"/>
        <w:ind w:left="720" w:hanging="360"/>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The accepted entry will not be transferred to another entrant.</w:t>
      </w:r>
    </w:p>
    <w:p w:rsidR="00000000" w:rsidDel="00000000" w:rsidP="00000000" w:rsidRDefault="00000000" w:rsidRPr="00000000" w14:paraId="00000007">
      <w:pPr>
        <w:numPr>
          <w:ilvl w:val="0"/>
          <w:numId w:val="1"/>
        </w:numPr>
        <w:spacing w:line="276" w:lineRule="auto"/>
        <w:ind w:left="720" w:hanging="360"/>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In the event of any “act of God” conditions causing a cancellation of the event, </w:t>
        <w:br w:type="textWrapping"/>
        <w:t xml:space="preserve">entry fees are not transferable or refundable.</w:t>
      </w:r>
    </w:p>
    <w:p w:rsidR="00000000" w:rsidDel="00000000" w:rsidP="00000000" w:rsidRDefault="00000000" w:rsidRPr="00000000" w14:paraId="00000008">
      <w:pPr>
        <w:numPr>
          <w:ilvl w:val="0"/>
          <w:numId w:val="1"/>
        </w:numPr>
        <w:spacing w:line="276" w:lineRule="auto"/>
        <w:ind w:left="720" w:hanging="360"/>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I acknowledge that there are risks involved with Waka Ama and fully realise the dangers of participating in an event such as this and fully assume the risks associated with such participation and my wellbeing during the event.</w:t>
      </w:r>
    </w:p>
    <w:p w:rsidR="00000000" w:rsidDel="00000000" w:rsidP="00000000" w:rsidRDefault="00000000" w:rsidRPr="00000000" w14:paraId="00000009">
      <w:pPr>
        <w:numPr>
          <w:ilvl w:val="0"/>
          <w:numId w:val="1"/>
        </w:numPr>
        <w:spacing w:line="276" w:lineRule="auto"/>
        <w:ind w:left="720" w:hanging="360"/>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I understand and agree that situations may arise during the event, which may be beyond the immediate control of ofﬁcials or organisers, and I must continually participate in a manner that does not endanger either myself or others. </w:t>
      </w:r>
    </w:p>
    <w:p w:rsidR="00000000" w:rsidDel="00000000" w:rsidP="00000000" w:rsidRDefault="00000000" w:rsidRPr="00000000" w14:paraId="0000000A">
      <w:pPr>
        <w:numPr>
          <w:ilvl w:val="0"/>
          <w:numId w:val="1"/>
        </w:numPr>
        <w:spacing w:line="276" w:lineRule="auto"/>
        <w:ind w:left="720" w:hanging="360"/>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Neither the organisers, the sponsors nor other parties associated with the event shall have any responsibility, ﬁnancial or otherwise, for any risk incident that might arise, whether or not by negligence, from any direct or indirect loss, injury or death that might be sustained by me or any other party directly or indirectly associated with me, from my intended or actual participation in the event or its related activities.</w:t>
      </w:r>
    </w:p>
    <w:p w:rsidR="00000000" w:rsidDel="00000000" w:rsidP="00000000" w:rsidRDefault="00000000" w:rsidRPr="00000000" w14:paraId="0000000B">
      <w:pPr>
        <w:numPr>
          <w:ilvl w:val="0"/>
          <w:numId w:val="1"/>
        </w:numPr>
        <w:spacing w:line="276" w:lineRule="auto"/>
        <w:ind w:left="720" w:hanging="360"/>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I authorise my name, voice, picture and information on this entry form to be used without payment to me in any broadcast, telecast, promotion, advertising, or any other way pursuant to the Privacy Act 1993.</w:t>
      </w:r>
    </w:p>
    <w:p w:rsidR="00000000" w:rsidDel="00000000" w:rsidP="00000000" w:rsidRDefault="00000000" w:rsidRPr="00000000" w14:paraId="0000000C">
      <w:pPr>
        <w:numPr>
          <w:ilvl w:val="0"/>
          <w:numId w:val="1"/>
        </w:numPr>
        <w:spacing w:line="276" w:lineRule="auto"/>
        <w:ind w:left="720" w:hanging="360"/>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I agree to comply with the rules, regulations and event instructions of Hoe Tonga Waka Ama Association.</w:t>
      </w:r>
    </w:p>
    <w:p w:rsidR="00000000" w:rsidDel="00000000" w:rsidP="00000000" w:rsidRDefault="00000000" w:rsidRPr="00000000" w14:paraId="0000000D">
      <w:pPr>
        <w:numPr>
          <w:ilvl w:val="0"/>
          <w:numId w:val="1"/>
        </w:numPr>
        <w:spacing w:line="276" w:lineRule="auto"/>
        <w:ind w:left="720" w:hanging="360"/>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I consent to receiving medical treatment, which may be advisable in the event of illness or injuries suffered during the event.</w:t>
      </w:r>
    </w:p>
    <w:p w:rsidR="00000000" w:rsidDel="00000000" w:rsidP="00000000" w:rsidRDefault="00000000" w:rsidRPr="00000000" w14:paraId="0000000E">
      <w:pPr>
        <w:numPr>
          <w:ilvl w:val="0"/>
          <w:numId w:val="1"/>
        </w:numPr>
        <w:spacing w:line="276" w:lineRule="auto"/>
        <w:ind w:left="720" w:hanging="360"/>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I confirm that I will wear a personal flotation device during the race.</w:t>
      </w:r>
    </w:p>
    <w:p w:rsidR="00000000" w:rsidDel="00000000" w:rsidP="00000000" w:rsidRDefault="00000000" w:rsidRPr="00000000" w14:paraId="0000000F">
      <w:pPr>
        <w:spacing w:line="276" w:lineRule="auto"/>
        <w:ind w:left="720" w:firstLine="0"/>
        <w:jc w:val="both"/>
        <w:rPr>
          <w:rFonts w:ascii="Calibri" w:cs="Calibri" w:eastAsia="Calibri" w:hAnsi="Calibri"/>
          <w:b w:val="1"/>
          <w:i w:val="1"/>
          <w:sz w:val="20"/>
          <w:szCs w:val="20"/>
        </w:rPr>
      </w:pP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-177163</wp:posOffset>
            </wp:positionH>
            <wp:positionV relativeFrom="paragraph">
              <wp:posOffset>9834245</wp:posOffset>
            </wp:positionV>
            <wp:extent cx="1255395" cy="569595"/>
            <wp:effectExtent b="0" l="0" r="0" t="0"/>
            <wp:wrapNone/>
            <wp:docPr id="1"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1255395" cy="569595"/>
                    </a:xfrm>
                    <a:prstGeom prst="rect"/>
                    <a:ln/>
                  </pic:spPr>
                </pic:pic>
              </a:graphicData>
            </a:graphic>
          </wp:anchor>
        </w:drawing>
      </w:r>
      <w:r w:rsidDel="00000000" w:rsidR="00000000" w:rsidRPr="00000000">
        <w:drawing>
          <wp:anchor allowOverlap="1" behindDoc="1" distB="0" distT="0" distL="0" distR="0" hidden="0" layoutInCell="1" locked="0" relativeHeight="0" simplePos="0">
            <wp:simplePos x="0" y="0"/>
            <wp:positionH relativeFrom="column">
              <wp:posOffset>-177163</wp:posOffset>
            </wp:positionH>
            <wp:positionV relativeFrom="paragraph">
              <wp:posOffset>9834245</wp:posOffset>
            </wp:positionV>
            <wp:extent cx="1255395" cy="569595"/>
            <wp:effectExtent b="0" l="0" r="0" t="0"/>
            <wp:wrapNone/>
            <wp:docPr id="2"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1255395" cy="569595"/>
                    </a:xfrm>
                    <a:prstGeom prst="rect"/>
                    <a:ln/>
                  </pic:spPr>
                </pic:pic>
              </a:graphicData>
            </a:graphic>
          </wp:anchor>
        </w:drawing>
      </w:r>
    </w:p>
    <w:p w:rsidR="00000000" w:rsidDel="00000000" w:rsidP="00000000" w:rsidRDefault="00000000" w:rsidRPr="00000000" w14:paraId="00000010">
      <w:pPr>
        <w:spacing w:after="160" w:line="259" w:lineRule="auto"/>
        <w:jc w:val="both"/>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If Competitor is under 18, the Waiver must be signed by a parent, guardian or teacher.</w:t>
      </w:r>
    </w:p>
    <w:p w:rsidR="00000000" w:rsidDel="00000000" w:rsidP="00000000" w:rsidRDefault="00000000" w:rsidRPr="00000000" w14:paraId="00000011">
      <w:pPr>
        <w:spacing w:after="200" w:line="276" w:lineRule="auto"/>
        <w:ind w:left="720" w:firstLine="0"/>
        <w:jc w:val="both"/>
        <w:rPr>
          <w:rFonts w:ascii="Calibri" w:cs="Calibri" w:eastAsia="Calibri" w:hAnsi="Calibri"/>
          <w:sz w:val="20"/>
          <w:szCs w:val="20"/>
        </w:rPr>
      </w:pPr>
      <w:r w:rsidDel="00000000" w:rsidR="00000000" w:rsidRPr="00000000">
        <w:rPr>
          <w:rtl w:val="0"/>
        </w:rPr>
      </w:r>
    </w:p>
    <w:tbl>
      <w:tblPr>
        <w:tblStyle w:val="Table1"/>
        <w:tblW w:w="8930.0" w:type="dxa"/>
        <w:jc w:val="left"/>
        <w:tblInd w:w="-6.999999999999993"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126"/>
        <w:gridCol w:w="1134"/>
        <w:gridCol w:w="2269"/>
        <w:gridCol w:w="1701"/>
        <w:gridCol w:w="1700"/>
        <w:tblGridChange w:id="0">
          <w:tblGrid>
            <w:gridCol w:w="2126"/>
            <w:gridCol w:w="1134"/>
            <w:gridCol w:w="2269"/>
            <w:gridCol w:w="1701"/>
            <w:gridCol w:w="1700"/>
          </w:tblGrid>
        </w:tblGridChange>
      </w:tblGrid>
      <w:tr>
        <w:trPr>
          <w:cantSplit w:val="0"/>
          <w:tblHeader w:val="0"/>
        </w:trPr>
        <w:tc>
          <w:tcPr>
            <w:shd w:fill="auto" w:val="clear"/>
          </w:tcPr>
          <w:p w:rsidR="00000000" w:rsidDel="00000000" w:rsidP="00000000" w:rsidRDefault="00000000" w:rsidRPr="00000000" w14:paraId="00000012">
            <w:pPr>
              <w:spacing w:after="200" w:line="24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Paddler’s full name</w:t>
            </w:r>
          </w:p>
        </w:tc>
        <w:tc>
          <w:tcPr>
            <w:shd w:fill="auto" w:val="clear"/>
          </w:tcPr>
          <w:p w:rsidR="00000000" w:rsidDel="00000000" w:rsidP="00000000" w:rsidRDefault="00000000" w:rsidRPr="00000000" w14:paraId="00000013">
            <w:pPr>
              <w:spacing w:after="200" w:line="24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Date of birth</w:t>
            </w:r>
          </w:p>
        </w:tc>
        <w:tc>
          <w:tcPr>
            <w:shd w:fill="auto" w:val="clear"/>
          </w:tcPr>
          <w:p w:rsidR="00000000" w:rsidDel="00000000" w:rsidP="00000000" w:rsidRDefault="00000000" w:rsidRPr="00000000" w14:paraId="00000014">
            <w:pPr>
              <w:spacing w:after="200" w:line="24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Medical conditions</w:t>
            </w:r>
            <w:r w:rsidDel="00000000" w:rsidR="00000000" w:rsidRPr="00000000">
              <w:rPr>
                <w:rFonts w:ascii="MS Gothic" w:cs="MS Gothic" w:eastAsia="MS Gothic" w:hAnsi="MS Gothic"/>
                <w:b w:val="1"/>
                <w:i w:val="1"/>
                <w:sz w:val="20"/>
                <w:szCs w:val="20"/>
                <w:rtl w:val="0"/>
              </w:rPr>
              <w:t xml:space="preserve"> </w:t>
            </w:r>
            <w:r w:rsidDel="00000000" w:rsidR="00000000" w:rsidRPr="00000000">
              <w:rPr>
                <w:rtl w:val="0"/>
              </w:rPr>
            </w:r>
          </w:p>
        </w:tc>
        <w:tc>
          <w:tcPr>
            <w:shd w:fill="auto" w:val="clear"/>
          </w:tcPr>
          <w:p w:rsidR="00000000" w:rsidDel="00000000" w:rsidP="00000000" w:rsidRDefault="00000000" w:rsidRPr="00000000" w14:paraId="00000015">
            <w:pPr>
              <w:spacing w:after="200" w:line="24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Signature</w:t>
            </w:r>
          </w:p>
        </w:tc>
        <w:tc>
          <w:tcPr>
            <w:shd w:fill="auto" w:val="clear"/>
          </w:tcPr>
          <w:p w:rsidR="00000000" w:rsidDel="00000000" w:rsidP="00000000" w:rsidRDefault="00000000" w:rsidRPr="00000000" w14:paraId="00000016">
            <w:pPr>
              <w:spacing w:after="200" w:line="240" w:lineRule="auto"/>
              <w:jc w:val="cente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Parent/ guardian/ teacher signature if under 18</w:t>
            </w:r>
          </w:p>
        </w:tc>
      </w:tr>
      <w:tr>
        <w:trPr>
          <w:cantSplit w:val="0"/>
          <w:tblHeader w:val="0"/>
        </w:trPr>
        <w:tc>
          <w:tcPr>
            <w:shd w:fill="auto" w:val="clear"/>
          </w:tcPr>
          <w:p w:rsidR="00000000" w:rsidDel="00000000" w:rsidP="00000000" w:rsidRDefault="00000000" w:rsidRPr="00000000" w14:paraId="00000017">
            <w:pPr>
              <w:spacing w:after="200" w:line="276" w:lineRule="auto"/>
              <w:jc w:val="both"/>
              <w:rPr>
                <w:rFonts w:ascii="Calibri" w:cs="Calibri" w:eastAsia="Calibri" w:hAnsi="Calibri"/>
                <w:sz w:val="32"/>
                <w:szCs w:val="32"/>
              </w:rPr>
            </w:pPr>
            <w:r w:rsidDel="00000000" w:rsidR="00000000" w:rsidRPr="00000000">
              <w:rPr>
                <w:rtl w:val="0"/>
              </w:rPr>
            </w:r>
          </w:p>
        </w:tc>
        <w:tc>
          <w:tcPr>
            <w:shd w:fill="auto" w:val="clear"/>
          </w:tcPr>
          <w:p w:rsidR="00000000" w:rsidDel="00000000" w:rsidP="00000000" w:rsidRDefault="00000000" w:rsidRPr="00000000" w14:paraId="00000018">
            <w:pPr>
              <w:spacing w:after="200" w:line="276" w:lineRule="auto"/>
              <w:jc w:val="both"/>
              <w:rPr>
                <w:rFonts w:ascii="Calibri" w:cs="Calibri" w:eastAsia="Calibri" w:hAnsi="Calibri"/>
                <w:sz w:val="32"/>
                <w:szCs w:val="32"/>
              </w:rPr>
            </w:pPr>
            <w:r w:rsidDel="00000000" w:rsidR="00000000" w:rsidRPr="00000000">
              <w:rPr>
                <w:rtl w:val="0"/>
              </w:rPr>
            </w:r>
          </w:p>
        </w:tc>
        <w:tc>
          <w:tcPr>
            <w:shd w:fill="auto" w:val="clear"/>
          </w:tcPr>
          <w:p w:rsidR="00000000" w:rsidDel="00000000" w:rsidP="00000000" w:rsidRDefault="00000000" w:rsidRPr="00000000" w14:paraId="00000019">
            <w:pPr>
              <w:spacing w:after="200" w:line="276" w:lineRule="auto"/>
              <w:jc w:val="both"/>
              <w:rPr>
                <w:rFonts w:ascii="Calibri" w:cs="Calibri" w:eastAsia="Calibri" w:hAnsi="Calibri"/>
                <w:sz w:val="32"/>
                <w:szCs w:val="32"/>
              </w:rPr>
            </w:pPr>
            <w:r w:rsidDel="00000000" w:rsidR="00000000" w:rsidRPr="00000000">
              <w:rPr>
                <w:rtl w:val="0"/>
              </w:rPr>
            </w:r>
          </w:p>
        </w:tc>
        <w:tc>
          <w:tcPr>
            <w:shd w:fill="auto" w:val="clear"/>
          </w:tcPr>
          <w:p w:rsidR="00000000" w:rsidDel="00000000" w:rsidP="00000000" w:rsidRDefault="00000000" w:rsidRPr="00000000" w14:paraId="0000001A">
            <w:pPr>
              <w:spacing w:after="200" w:line="276" w:lineRule="auto"/>
              <w:ind w:left="229"/>
              <w:jc w:val="both"/>
              <w:rPr>
                <w:rFonts w:ascii="Calibri" w:cs="Calibri" w:eastAsia="Calibri" w:hAnsi="Calibri"/>
                <w:sz w:val="32"/>
                <w:szCs w:val="32"/>
              </w:rPr>
            </w:pPr>
            <w:r w:rsidDel="00000000" w:rsidR="00000000" w:rsidRPr="00000000">
              <w:rPr>
                <w:rtl w:val="0"/>
              </w:rPr>
            </w:r>
          </w:p>
        </w:tc>
        <w:tc>
          <w:tcPr>
            <w:shd w:fill="auto" w:val="clear"/>
          </w:tcPr>
          <w:p w:rsidR="00000000" w:rsidDel="00000000" w:rsidP="00000000" w:rsidRDefault="00000000" w:rsidRPr="00000000" w14:paraId="0000001B">
            <w:pPr>
              <w:spacing w:after="200" w:line="276" w:lineRule="auto"/>
              <w:jc w:val="both"/>
              <w:rPr>
                <w:rFonts w:ascii="Calibri" w:cs="Calibri" w:eastAsia="Calibri" w:hAnsi="Calibri"/>
                <w:sz w:val="32"/>
                <w:szCs w:val="32"/>
              </w:rPr>
            </w:pPr>
            <w:r w:rsidDel="00000000" w:rsidR="00000000" w:rsidRPr="00000000">
              <w:rPr>
                <w:rtl w:val="0"/>
              </w:rPr>
            </w:r>
          </w:p>
        </w:tc>
      </w:tr>
      <w:tr>
        <w:trPr>
          <w:cantSplit w:val="0"/>
          <w:tblHeader w:val="0"/>
        </w:trPr>
        <w:tc>
          <w:tcPr>
            <w:shd w:fill="auto" w:val="clear"/>
          </w:tcPr>
          <w:p w:rsidR="00000000" w:rsidDel="00000000" w:rsidP="00000000" w:rsidRDefault="00000000" w:rsidRPr="00000000" w14:paraId="0000001C">
            <w:pPr>
              <w:spacing w:after="200" w:line="276" w:lineRule="auto"/>
              <w:jc w:val="both"/>
              <w:rPr>
                <w:rFonts w:ascii="Calibri" w:cs="Calibri" w:eastAsia="Calibri" w:hAnsi="Calibri"/>
                <w:sz w:val="32"/>
                <w:szCs w:val="32"/>
              </w:rPr>
            </w:pPr>
            <w:r w:rsidDel="00000000" w:rsidR="00000000" w:rsidRPr="00000000">
              <w:rPr>
                <w:rtl w:val="0"/>
              </w:rPr>
            </w:r>
          </w:p>
        </w:tc>
        <w:tc>
          <w:tcPr>
            <w:shd w:fill="auto" w:val="clear"/>
          </w:tcPr>
          <w:p w:rsidR="00000000" w:rsidDel="00000000" w:rsidP="00000000" w:rsidRDefault="00000000" w:rsidRPr="00000000" w14:paraId="0000001D">
            <w:pPr>
              <w:spacing w:after="200" w:line="276" w:lineRule="auto"/>
              <w:jc w:val="both"/>
              <w:rPr>
                <w:rFonts w:ascii="Calibri" w:cs="Calibri" w:eastAsia="Calibri" w:hAnsi="Calibri"/>
                <w:sz w:val="32"/>
                <w:szCs w:val="32"/>
              </w:rPr>
            </w:pPr>
            <w:r w:rsidDel="00000000" w:rsidR="00000000" w:rsidRPr="00000000">
              <w:rPr>
                <w:rtl w:val="0"/>
              </w:rPr>
            </w:r>
          </w:p>
        </w:tc>
        <w:tc>
          <w:tcPr>
            <w:shd w:fill="auto" w:val="clear"/>
          </w:tcPr>
          <w:p w:rsidR="00000000" w:rsidDel="00000000" w:rsidP="00000000" w:rsidRDefault="00000000" w:rsidRPr="00000000" w14:paraId="0000001E">
            <w:pPr>
              <w:spacing w:after="200" w:line="276" w:lineRule="auto"/>
              <w:jc w:val="both"/>
              <w:rPr>
                <w:rFonts w:ascii="Calibri" w:cs="Calibri" w:eastAsia="Calibri" w:hAnsi="Calibri"/>
                <w:sz w:val="32"/>
                <w:szCs w:val="32"/>
              </w:rPr>
            </w:pPr>
            <w:r w:rsidDel="00000000" w:rsidR="00000000" w:rsidRPr="00000000">
              <w:rPr>
                <w:rtl w:val="0"/>
              </w:rPr>
            </w:r>
          </w:p>
        </w:tc>
        <w:tc>
          <w:tcPr>
            <w:shd w:fill="auto" w:val="clear"/>
          </w:tcPr>
          <w:p w:rsidR="00000000" w:rsidDel="00000000" w:rsidP="00000000" w:rsidRDefault="00000000" w:rsidRPr="00000000" w14:paraId="0000001F">
            <w:pPr>
              <w:spacing w:after="200" w:line="276" w:lineRule="auto"/>
              <w:jc w:val="both"/>
              <w:rPr>
                <w:rFonts w:ascii="Calibri" w:cs="Calibri" w:eastAsia="Calibri" w:hAnsi="Calibri"/>
                <w:sz w:val="32"/>
                <w:szCs w:val="32"/>
              </w:rPr>
            </w:pPr>
            <w:r w:rsidDel="00000000" w:rsidR="00000000" w:rsidRPr="00000000">
              <w:rPr>
                <w:rtl w:val="0"/>
              </w:rPr>
            </w:r>
          </w:p>
        </w:tc>
        <w:tc>
          <w:tcPr>
            <w:shd w:fill="auto" w:val="clear"/>
          </w:tcPr>
          <w:p w:rsidR="00000000" w:rsidDel="00000000" w:rsidP="00000000" w:rsidRDefault="00000000" w:rsidRPr="00000000" w14:paraId="00000020">
            <w:pPr>
              <w:spacing w:after="200" w:line="276" w:lineRule="auto"/>
              <w:jc w:val="both"/>
              <w:rPr>
                <w:rFonts w:ascii="Calibri" w:cs="Calibri" w:eastAsia="Calibri" w:hAnsi="Calibri"/>
                <w:sz w:val="32"/>
                <w:szCs w:val="32"/>
              </w:rPr>
            </w:pPr>
            <w:r w:rsidDel="00000000" w:rsidR="00000000" w:rsidRPr="00000000">
              <w:rPr>
                <w:rtl w:val="0"/>
              </w:rPr>
            </w:r>
          </w:p>
        </w:tc>
      </w:tr>
      <w:tr>
        <w:trPr>
          <w:cantSplit w:val="0"/>
          <w:tblHeader w:val="0"/>
        </w:trPr>
        <w:tc>
          <w:tcPr>
            <w:shd w:fill="auto" w:val="clear"/>
          </w:tcPr>
          <w:p w:rsidR="00000000" w:rsidDel="00000000" w:rsidP="00000000" w:rsidRDefault="00000000" w:rsidRPr="00000000" w14:paraId="00000021">
            <w:pPr>
              <w:spacing w:after="200" w:line="276" w:lineRule="auto"/>
              <w:jc w:val="both"/>
              <w:rPr>
                <w:rFonts w:ascii="Calibri" w:cs="Calibri" w:eastAsia="Calibri" w:hAnsi="Calibri"/>
                <w:sz w:val="32"/>
                <w:szCs w:val="32"/>
              </w:rPr>
            </w:pPr>
            <w:r w:rsidDel="00000000" w:rsidR="00000000" w:rsidRPr="00000000">
              <w:rPr>
                <w:rtl w:val="0"/>
              </w:rPr>
            </w:r>
          </w:p>
        </w:tc>
        <w:tc>
          <w:tcPr>
            <w:shd w:fill="auto" w:val="clear"/>
          </w:tcPr>
          <w:p w:rsidR="00000000" w:rsidDel="00000000" w:rsidP="00000000" w:rsidRDefault="00000000" w:rsidRPr="00000000" w14:paraId="00000022">
            <w:pPr>
              <w:spacing w:after="200" w:line="276" w:lineRule="auto"/>
              <w:jc w:val="both"/>
              <w:rPr>
                <w:rFonts w:ascii="Calibri" w:cs="Calibri" w:eastAsia="Calibri" w:hAnsi="Calibri"/>
                <w:sz w:val="32"/>
                <w:szCs w:val="32"/>
              </w:rPr>
            </w:pPr>
            <w:r w:rsidDel="00000000" w:rsidR="00000000" w:rsidRPr="00000000">
              <w:rPr>
                <w:rtl w:val="0"/>
              </w:rPr>
            </w:r>
          </w:p>
        </w:tc>
        <w:tc>
          <w:tcPr>
            <w:shd w:fill="auto" w:val="clear"/>
          </w:tcPr>
          <w:p w:rsidR="00000000" w:rsidDel="00000000" w:rsidP="00000000" w:rsidRDefault="00000000" w:rsidRPr="00000000" w14:paraId="00000023">
            <w:pPr>
              <w:spacing w:after="200" w:line="276" w:lineRule="auto"/>
              <w:jc w:val="both"/>
              <w:rPr>
                <w:rFonts w:ascii="Calibri" w:cs="Calibri" w:eastAsia="Calibri" w:hAnsi="Calibri"/>
                <w:sz w:val="32"/>
                <w:szCs w:val="32"/>
              </w:rPr>
            </w:pPr>
            <w:r w:rsidDel="00000000" w:rsidR="00000000" w:rsidRPr="00000000">
              <w:rPr>
                <w:rtl w:val="0"/>
              </w:rPr>
            </w:r>
          </w:p>
        </w:tc>
        <w:tc>
          <w:tcPr>
            <w:shd w:fill="auto" w:val="clear"/>
          </w:tcPr>
          <w:p w:rsidR="00000000" w:rsidDel="00000000" w:rsidP="00000000" w:rsidRDefault="00000000" w:rsidRPr="00000000" w14:paraId="00000024">
            <w:pPr>
              <w:spacing w:after="200" w:line="276" w:lineRule="auto"/>
              <w:jc w:val="both"/>
              <w:rPr>
                <w:rFonts w:ascii="Calibri" w:cs="Calibri" w:eastAsia="Calibri" w:hAnsi="Calibri"/>
                <w:sz w:val="32"/>
                <w:szCs w:val="32"/>
              </w:rPr>
            </w:pPr>
            <w:r w:rsidDel="00000000" w:rsidR="00000000" w:rsidRPr="00000000">
              <w:rPr>
                <w:rtl w:val="0"/>
              </w:rPr>
            </w:r>
          </w:p>
        </w:tc>
        <w:tc>
          <w:tcPr>
            <w:shd w:fill="auto" w:val="clear"/>
          </w:tcPr>
          <w:p w:rsidR="00000000" w:rsidDel="00000000" w:rsidP="00000000" w:rsidRDefault="00000000" w:rsidRPr="00000000" w14:paraId="00000025">
            <w:pPr>
              <w:spacing w:after="200" w:line="276" w:lineRule="auto"/>
              <w:jc w:val="both"/>
              <w:rPr>
                <w:rFonts w:ascii="Calibri" w:cs="Calibri" w:eastAsia="Calibri" w:hAnsi="Calibri"/>
                <w:sz w:val="32"/>
                <w:szCs w:val="32"/>
              </w:rPr>
            </w:pPr>
            <w:r w:rsidDel="00000000" w:rsidR="00000000" w:rsidRPr="00000000">
              <w:rPr>
                <w:rtl w:val="0"/>
              </w:rPr>
            </w:r>
          </w:p>
        </w:tc>
      </w:tr>
      <w:tr>
        <w:trPr>
          <w:cantSplit w:val="0"/>
          <w:tblHeader w:val="0"/>
        </w:trPr>
        <w:tc>
          <w:tcPr>
            <w:shd w:fill="auto" w:val="clear"/>
          </w:tcPr>
          <w:p w:rsidR="00000000" w:rsidDel="00000000" w:rsidP="00000000" w:rsidRDefault="00000000" w:rsidRPr="00000000" w14:paraId="00000026">
            <w:pPr>
              <w:spacing w:after="200" w:line="276" w:lineRule="auto"/>
              <w:jc w:val="both"/>
              <w:rPr>
                <w:rFonts w:ascii="Calibri" w:cs="Calibri" w:eastAsia="Calibri" w:hAnsi="Calibri"/>
                <w:sz w:val="32"/>
                <w:szCs w:val="32"/>
              </w:rPr>
            </w:pPr>
            <w:r w:rsidDel="00000000" w:rsidR="00000000" w:rsidRPr="00000000">
              <w:rPr>
                <w:rtl w:val="0"/>
              </w:rPr>
            </w:r>
          </w:p>
        </w:tc>
        <w:tc>
          <w:tcPr>
            <w:shd w:fill="auto" w:val="clear"/>
          </w:tcPr>
          <w:p w:rsidR="00000000" w:rsidDel="00000000" w:rsidP="00000000" w:rsidRDefault="00000000" w:rsidRPr="00000000" w14:paraId="00000027">
            <w:pPr>
              <w:spacing w:after="200" w:line="276" w:lineRule="auto"/>
              <w:jc w:val="both"/>
              <w:rPr>
                <w:rFonts w:ascii="Calibri" w:cs="Calibri" w:eastAsia="Calibri" w:hAnsi="Calibri"/>
                <w:sz w:val="32"/>
                <w:szCs w:val="32"/>
              </w:rPr>
            </w:pPr>
            <w:r w:rsidDel="00000000" w:rsidR="00000000" w:rsidRPr="00000000">
              <w:rPr>
                <w:rtl w:val="0"/>
              </w:rPr>
            </w:r>
          </w:p>
        </w:tc>
        <w:tc>
          <w:tcPr>
            <w:shd w:fill="auto" w:val="clear"/>
          </w:tcPr>
          <w:p w:rsidR="00000000" w:rsidDel="00000000" w:rsidP="00000000" w:rsidRDefault="00000000" w:rsidRPr="00000000" w14:paraId="00000028">
            <w:pPr>
              <w:spacing w:after="200" w:line="276" w:lineRule="auto"/>
              <w:jc w:val="both"/>
              <w:rPr>
                <w:rFonts w:ascii="Calibri" w:cs="Calibri" w:eastAsia="Calibri" w:hAnsi="Calibri"/>
                <w:sz w:val="32"/>
                <w:szCs w:val="32"/>
              </w:rPr>
            </w:pPr>
            <w:r w:rsidDel="00000000" w:rsidR="00000000" w:rsidRPr="00000000">
              <w:rPr>
                <w:rtl w:val="0"/>
              </w:rPr>
            </w:r>
          </w:p>
        </w:tc>
        <w:tc>
          <w:tcPr>
            <w:shd w:fill="auto" w:val="clear"/>
          </w:tcPr>
          <w:p w:rsidR="00000000" w:rsidDel="00000000" w:rsidP="00000000" w:rsidRDefault="00000000" w:rsidRPr="00000000" w14:paraId="00000029">
            <w:pPr>
              <w:spacing w:after="200" w:line="276" w:lineRule="auto"/>
              <w:jc w:val="both"/>
              <w:rPr>
                <w:rFonts w:ascii="Calibri" w:cs="Calibri" w:eastAsia="Calibri" w:hAnsi="Calibri"/>
                <w:sz w:val="32"/>
                <w:szCs w:val="32"/>
              </w:rPr>
            </w:pPr>
            <w:r w:rsidDel="00000000" w:rsidR="00000000" w:rsidRPr="00000000">
              <w:rPr>
                <w:rtl w:val="0"/>
              </w:rPr>
            </w:r>
          </w:p>
        </w:tc>
        <w:tc>
          <w:tcPr>
            <w:shd w:fill="auto" w:val="clear"/>
          </w:tcPr>
          <w:p w:rsidR="00000000" w:rsidDel="00000000" w:rsidP="00000000" w:rsidRDefault="00000000" w:rsidRPr="00000000" w14:paraId="0000002A">
            <w:pPr>
              <w:spacing w:after="200" w:line="276" w:lineRule="auto"/>
              <w:jc w:val="both"/>
              <w:rPr>
                <w:rFonts w:ascii="Calibri" w:cs="Calibri" w:eastAsia="Calibri" w:hAnsi="Calibri"/>
                <w:sz w:val="32"/>
                <w:szCs w:val="32"/>
              </w:rPr>
            </w:pPr>
            <w:r w:rsidDel="00000000" w:rsidR="00000000" w:rsidRPr="00000000">
              <w:rPr>
                <w:rtl w:val="0"/>
              </w:rPr>
            </w:r>
          </w:p>
        </w:tc>
      </w:tr>
      <w:tr>
        <w:trPr>
          <w:cantSplit w:val="0"/>
          <w:tblHeader w:val="0"/>
        </w:trPr>
        <w:tc>
          <w:tcPr>
            <w:shd w:fill="auto" w:val="clear"/>
          </w:tcPr>
          <w:p w:rsidR="00000000" w:rsidDel="00000000" w:rsidP="00000000" w:rsidRDefault="00000000" w:rsidRPr="00000000" w14:paraId="0000002B">
            <w:pPr>
              <w:spacing w:after="200" w:line="276" w:lineRule="auto"/>
              <w:jc w:val="both"/>
              <w:rPr>
                <w:rFonts w:ascii="Calibri" w:cs="Calibri" w:eastAsia="Calibri" w:hAnsi="Calibri"/>
                <w:sz w:val="32"/>
                <w:szCs w:val="32"/>
              </w:rPr>
            </w:pPr>
            <w:r w:rsidDel="00000000" w:rsidR="00000000" w:rsidRPr="00000000">
              <w:rPr>
                <w:rtl w:val="0"/>
              </w:rPr>
            </w:r>
          </w:p>
        </w:tc>
        <w:tc>
          <w:tcPr>
            <w:shd w:fill="auto" w:val="clear"/>
          </w:tcPr>
          <w:p w:rsidR="00000000" w:rsidDel="00000000" w:rsidP="00000000" w:rsidRDefault="00000000" w:rsidRPr="00000000" w14:paraId="0000002C">
            <w:pPr>
              <w:spacing w:after="200" w:line="276" w:lineRule="auto"/>
              <w:jc w:val="both"/>
              <w:rPr>
                <w:rFonts w:ascii="Calibri" w:cs="Calibri" w:eastAsia="Calibri" w:hAnsi="Calibri"/>
                <w:sz w:val="32"/>
                <w:szCs w:val="32"/>
              </w:rPr>
            </w:pPr>
            <w:r w:rsidDel="00000000" w:rsidR="00000000" w:rsidRPr="00000000">
              <w:rPr>
                <w:rtl w:val="0"/>
              </w:rPr>
            </w:r>
          </w:p>
        </w:tc>
        <w:tc>
          <w:tcPr>
            <w:shd w:fill="auto" w:val="clear"/>
          </w:tcPr>
          <w:p w:rsidR="00000000" w:rsidDel="00000000" w:rsidP="00000000" w:rsidRDefault="00000000" w:rsidRPr="00000000" w14:paraId="0000002D">
            <w:pPr>
              <w:spacing w:after="200" w:line="276" w:lineRule="auto"/>
              <w:jc w:val="both"/>
              <w:rPr>
                <w:rFonts w:ascii="Calibri" w:cs="Calibri" w:eastAsia="Calibri" w:hAnsi="Calibri"/>
                <w:sz w:val="32"/>
                <w:szCs w:val="32"/>
              </w:rPr>
            </w:pPr>
            <w:r w:rsidDel="00000000" w:rsidR="00000000" w:rsidRPr="00000000">
              <w:rPr>
                <w:rtl w:val="0"/>
              </w:rPr>
            </w:r>
          </w:p>
        </w:tc>
        <w:tc>
          <w:tcPr>
            <w:shd w:fill="auto" w:val="clear"/>
          </w:tcPr>
          <w:p w:rsidR="00000000" w:rsidDel="00000000" w:rsidP="00000000" w:rsidRDefault="00000000" w:rsidRPr="00000000" w14:paraId="0000002E">
            <w:pPr>
              <w:spacing w:after="200" w:line="276" w:lineRule="auto"/>
              <w:jc w:val="both"/>
              <w:rPr>
                <w:rFonts w:ascii="Calibri" w:cs="Calibri" w:eastAsia="Calibri" w:hAnsi="Calibri"/>
                <w:sz w:val="32"/>
                <w:szCs w:val="32"/>
              </w:rPr>
            </w:pPr>
            <w:r w:rsidDel="00000000" w:rsidR="00000000" w:rsidRPr="00000000">
              <w:rPr>
                <w:rtl w:val="0"/>
              </w:rPr>
            </w:r>
          </w:p>
        </w:tc>
        <w:tc>
          <w:tcPr>
            <w:shd w:fill="auto" w:val="clear"/>
          </w:tcPr>
          <w:p w:rsidR="00000000" w:rsidDel="00000000" w:rsidP="00000000" w:rsidRDefault="00000000" w:rsidRPr="00000000" w14:paraId="0000002F">
            <w:pPr>
              <w:spacing w:after="200" w:line="276" w:lineRule="auto"/>
              <w:jc w:val="both"/>
              <w:rPr>
                <w:rFonts w:ascii="Calibri" w:cs="Calibri" w:eastAsia="Calibri" w:hAnsi="Calibri"/>
                <w:sz w:val="32"/>
                <w:szCs w:val="32"/>
              </w:rPr>
            </w:pPr>
            <w:r w:rsidDel="00000000" w:rsidR="00000000" w:rsidRPr="00000000">
              <w:rPr>
                <w:rtl w:val="0"/>
              </w:rPr>
            </w:r>
          </w:p>
        </w:tc>
      </w:tr>
      <w:tr>
        <w:trPr>
          <w:cantSplit w:val="0"/>
          <w:tblHeader w:val="0"/>
        </w:trPr>
        <w:tc>
          <w:tcPr>
            <w:shd w:fill="auto" w:val="clear"/>
          </w:tcPr>
          <w:p w:rsidR="00000000" w:rsidDel="00000000" w:rsidP="00000000" w:rsidRDefault="00000000" w:rsidRPr="00000000" w14:paraId="00000030">
            <w:pPr>
              <w:spacing w:after="200" w:line="276" w:lineRule="auto"/>
              <w:jc w:val="both"/>
              <w:rPr>
                <w:rFonts w:ascii="Calibri" w:cs="Calibri" w:eastAsia="Calibri" w:hAnsi="Calibri"/>
                <w:sz w:val="32"/>
                <w:szCs w:val="32"/>
              </w:rPr>
            </w:pPr>
            <w:r w:rsidDel="00000000" w:rsidR="00000000" w:rsidRPr="00000000">
              <w:rPr>
                <w:rtl w:val="0"/>
              </w:rPr>
            </w:r>
          </w:p>
        </w:tc>
        <w:tc>
          <w:tcPr>
            <w:shd w:fill="auto" w:val="clear"/>
          </w:tcPr>
          <w:p w:rsidR="00000000" w:rsidDel="00000000" w:rsidP="00000000" w:rsidRDefault="00000000" w:rsidRPr="00000000" w14:paraId="00000031">
            <w:pPr>
              <w:spacing w:after="200" w:line="276" w:lineRule="auto"/>
              <w:jc w:val="both"/>
              <w:rPr>
                <w:rFonts w:ascii="Calibri" w:cs="Calibri" w:eastAsia="Calibri" w:hAnsi="Calibri"/>
                <w:sz w:val="32"/>
                <w:szCs w:val="32"/>
              </w:rPr>
            </w:pPr>
            <w:r w:rsidDel="00000000" w:rsidR="00000000" w:rsidRPr="00000000">
              <w:rPr>
                <w:rtl w:val="0"/>
              </w:rPr>
            </w:r>
          </w:p>
        </w:tc>
        <w:tc>
          <w:tcPr>
            <w:shd w:fill="auto" w:val="clear"/>
          </w:tcPr>
          <w:p w:rsidR="00000000" w:rsidDel="00000000" w:rsidP="00000000" w:rsidRDefault="00000000" w:rsidRPr="00000000" w14:paraId="00000032">
            <w:pPr>
              <w:spacing w:after="200" w:line="276" w:lineRule="auto"/>
              <w:jc w:val="both"/>
              <w:rPr>
                <w:rFonts w:ascii="Calibri" w:cs="Calibri" w:eastAsia="Calibri" w:hAnsi="Calibri"/>
                <w:sz w:val="32"/>
                <w:szCs w:val="32"/>
              </w:rPr>
            </w:pPr>
            <w:r w:rsidDel="00000000" w:rsidR="00000000" w:rsidRPr="00000000">
              <w:rPr>
                <w:rtl w:val="0"/>
              </w:rPr>
            </w:r>
          </w:p>
        </w:tc>
        <w:tc>
          <w:tcPr>
            <w:shd w:fill="auto" w:val="clear"/>
          </w:tcPr>
          <w:p w:rsidR="00000000" w:rsidDel="00000000" w:rsidP="00000000" w:rsidRDefault="00000000" w:rsidRPr="00000000" w14:paraId="00000033">
            <w:pPr>
              <w:spacing w:after="200" w:line="276" w:lineRule="auto"/>
              <w:jc w:val="both"/>
              <w:rPr>
                <w:rFonts w:ascii="Calibri" w:cs="Calibri" w:eastAsia="Calibri" w:hAnsi="Calibri"/>
                <w:sz w:val="32"/>
                <w:szCs w:val="32"/>
              </w:rPr>
            </w:pPr>
            <w:r w:rsidDel="00000000" w:rsidR="00000000" w:rsidRPr="00000000">
              <w:rPr>
                <w:rtl w:val="0"/>
              </w:rPr>
            </w:r>
          </w:p>
        </w:tc>
        <w:tc>
          <w:tcPr>
            <w:shd w:fill="auto" w:val="clear"/>
          </w:tcPr>
          <w:p w:rsidR="00000000" w:rsidDel="00000000" w:rsidP="00000000" w:rsidRDefault="00000000" w:rsidRPr="00000000" w14:paraId="00000034">
            <w:pPr>
              <w:spacing w:after="200" w:line="276" w:lineRule="auto"/>
              <w:jc w:val="both"/>
              <w:rPr>
                <w:rFonts w:ascii="Calibri" w:cs="Calibri" w:eastAsia="Calibri" w:hAnsi="Calibri"/>
                <w:sz w:val="32"/>
                <w:szCs w:val="32"/>
              </w:rPr>
            </w:pPr>
            <w:r w:rsidDel="00000000" w:rsidR="00000000" w:rsidRPr="00000000">
              <w:rPr>
                <w:rtl w:val="0"/>
              </w:rPr>
            </w:r>
          </w:p>
        </w:tc>
      </w:tr>
    </w:tbl>
    <w:p w:rsidR="00000000" w:rsidDel="00000000" w:rsidP="00000000" w:rsidRDefault="00000000" w:rsidRPr="00000000" w14:paraId="00000035">
      <w:pPr>
        <w:spacing w:after="160" w:line="259"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036">
      <w:pPr>
        <w:rPr/>
      </w:pPr>
      <w:r w:rsidDel="00000000" w:rsidR="00000000" w:rsidRPr="00000000">
        <w:rPr>
          <w:rtl w:val="0"/>
        </w:rPr>
      </w:r>
    </w:p>
    <w:sectPr>
      <w:pgSz w:h="16834" w:w="11909" w:orient="portrait"/>
      <w:pgMar w:bottom="1440" w:top="1275.5905511811022"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 w:name="MS Gothic"/>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pPr>
      <w:spacing w:after="0" w:line="240" w:lineRule="auto"/>
    </w:pPr>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